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B1D2" w14:textId="3D9E0783" w:rsidR="00AB3F7B" w:rsidRDefault="003F6898" w:rsidP="00711CD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20334361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EDD728" wp14:editId="1A2FDDAE">
            <wp:simplePos x="0" y="0"/>
            <wp:positionH relativeFrom="column">
              <wp:posOffset>-607695</wp:posOffset>
            </wp:positionH>
            <wp:positionV relativeFrom="paragraph">
              <wp:posOffset>0</wp:posOffset>
            </wp:positionV>
            <wp:extent cx="6667500" cy="9421452"/>
            <wp:effectExtent l="0" t="0" r="0" b="8890"/>
            <wp:wrapSquare wrapText="bothSides"/>
            <wp:docPr id="652016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33" cy="942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F7B">
        <w:rPr>
          <w:rFonts w:ascii="Times New Roman" w:hAnsi="Times New Roman"/>
          <w:b/>
          <w:sz w:val="28"/>
          <w:szCs w:val="28"/>
        </w:rPr>
        <w:br w:type="page"/>
      </w:r>
    </w:p>
    <w:p w14:paraId="2BECF598" w14:textId="2F4D698A" w:rsidR="0088626F" w:rsidRDefault="0088626F" w:rsidP="00711CD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76C34F1" w14:textId="7C529D90" w:rsidR="0088626F" w:rsidRPr="0005508C" w:rsidRDefault="0088626F" w:rsidP="00711CDE">
      <w:pPr>
        <w:spacing w:after="0" w:line="264" w:lineRule="auto"/>
        <w:ind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 xml:space="preserve">Программа </w:t>
      </w:r>
      <w:r w:rsidR="004C757A">
        <w:rPr>
          <w:rFonts w:ascii="Times New Roman" w:hAnsi="Times New Roman"/>
          <w:color w:val="000000"/>
          <w:sz w:val="28"/>
        </w:rPr>
        <w:t>учебного предмета</w:t>
      </w:r>
      <w:r w:rsidR="00931F95">
        <w:rPr>
          <w:rFonts w:ascii="Times New Roman" w:hAnsi="Times New Roman"/>
          <w:color w:val="000000"/>
          <w:sz w:val="28"/>
        </w:rPr>
        <w:t xml:space="preserve"> «Ф</w:t>
      </w:r>
      <w:r w:rsidRPr="0005508C">
        <w:rPr>
          <w:rFonts w:ascii="Times New Roman" w:hAnsi="Times New Roman"/>
          <w:color w:val="000000"/>
          <w:sz w:val="28"/>
        </w:rPr>
        <w:t>изик</w:t>
      </w:r>
      <w:r w:rsidR="00931F95">
        <w:rPr>
          <w:rFonts w:ascii="Times New Roman" w:hAnsi="Times New Roman"/>
          <w:color w:val="000000"/>
          <w:sz w:val="28"/>
        </w:rPr>
        <w:t>а для начинающих»</w:t>
      </w:r>
      <w:r w:rsidRPr="0005508C">
        <w:rPr>
          <w:rFonts w:ascii="Times New Roman" w:hAnsi="Times New Roman"/>
          <w:color w:val="000000"/>
          <w:sz w:val="28"/>
        </w:rPr>
        <w:t xml:space="preserve"> </w:t>
      </w:r>
      <w:r w:rsidR="007A2F68">
        <w:rPr>
          <w:rFonts w:ascii="Times New Roman" w:hAnsi="Times New Roman"/>
          <w:color w:val="000000"/>
          <w:sz w:val="28"/>
        </w:rPr>
        <w:t>для 5 класса</w:t>
      </w:r>
      <w:r w:rsidRPr="0005508C">
        <w:rPr>
          <w:rFonts w:ascii="Times New Roman" w:hAnsi="Times New Roman"/>
          <w:color w:val="000000"/>
          <w:sz w:val="28"/>
        </w:rPr>
        <w:t xml:space="preserve">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3D37F637" w14:textId="59F41968" w:rsidR="0088626F" w:rsidRPr="0005508C" w:rsidRDefault="0088626F" w:rsidP="00711CDE">
      <w:pPr>
        <w:spacing w:after="0" w:line="264" w:lineRule="auto"/>
        <w:ind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 xml:space="preserve">Содержание программы направлено на </w:t>
      </w:r>
      <w:r w:rsidR="004C757A" w:rsidRPr="004C757A">
        <w:rPr>
          <w:rFonts w:ascii="Times New Roman" w:hAnsi="Times New Roman"/>
          <w:color w:val="000000"/>
          <w:sz w:val="28"/>
          <w:u w:val="single"/>
        </w:rPr>
        <w:t>раннее</w:t>
      </w:r>
      <w:r w:rsidR="004C757A">
        <w:rPr>
          <w:rFonts w:ascii="Times New Roman" w:hAnsi="Times New Roman"/>
          <w:color w:val="000000"/>
          <w:sz w:val="28"/>
        </w:rPr>
        <w:t xml:space="preserve"> </w:t>
      </w:r>
      <w:r w:rsidRPr="0005508C">
        <w:rPr>
          <w:rFonts w:ascii="Times New Roman" w:hAnsi="Times New Roman"/>
          <w:color w:val="000000"/>
          <w:sz w:val="28"/>
        </w:rPr>
        <w:t>формирование естественно­научной грамотности обучающихся и организацию изучения физики на деятельностной основе. В программе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4BCECD25" w14:textId="77777777" w:rsidR="0088626F" w:rsidRPr="0005508C" w:rsidRDefault="0088626F" w:rsidP="00711CDE">
      <w:pPr>
        <w:spacing w:after="0" w:line="264" w:lineRule="auto"/>
        <w:ind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57A0D596" w14:textId="77777777" w:rsidR="0088626F" w:rsidRPr="0005508C" w:rsidRDefault="0088626F" w:rsidP="00711CDE">
      <w:pPr>
        <w:spacing w:after="0" w:line="264" w:lineRule="auto"/>
        <w:ind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14:paraId="502ED0D4" w14:textId="77777777" w:rsidR="0088626F" w:rsidRPr="0005508C" w:rsidRDefault="0088626F" w:rsidP="00711CDE">
      <w:pPr>
        <w:spacing w:after="0" w:line="264" w:lineRule="auto"/>
        <w:ind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2F0E4017" w14:textId="77777777" w:rsidR="0088626F" w:rsidRDefault="0088626F" w:rsidP="00711CDE">
      <w:pPr>
        <w:numPr>
          <w:ilvl w:val="0"/>
          <w:numId w:val="13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50BD7B7C" w14:textId="77777777" w:rsidR="0088626F" w:rsidRPr="0005508C" w:rsidRDefault="0088626F" w:rsidP="00711CDE">
      <w:pPr>
        <w:numPr>
          <w:ilvl w:val="0"/>
          <w:numId w:val="13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14:paraId="103728AE" w14:textId="77777777" w:rsidR="0088626F" w:rsidRPr="0005508C" w:rsidRDefault="0088626F" w:rsidP="00711CDE">
      <w:pPr>
        <w:numPr>
          <w:ilvl w:val="0"/>
          <w:numId w:val="13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14:paraId="2F204C84" w14:textId="77777777" w:rsidR="0088626F" w:rsidRPr="0005508C" w:rsidRDefault="0088626F" w:rsidP="00711CDE">
      <w:pPr>
        <w:spacing w:after="0" w:line="264" w:lineRule="auto"/>
        <w:ind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14:paraId="05242B5D" w14:textId="77777777" w:rsidR="0088626F" w:rsidRDefault="0088626F" w:rsidP="00711CDE">
      <w:pPr>
        <w:spacing w:after="0" w:line="264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57A0463B" w14:textId="77777777" w:rsidR="0088626F" w:rsidRPr="0005508C" w:rsidRDefault="0088626F" w:rsidP="00711CDE">
      <w:pPr>
        <w:numPr>
          <w:ilvl w:val="0"/>
          <w:numId w:val="14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3AB32F28" w14:textId="77777777" w:rsidR="0088626F" w:rsidRPr="0005508C" w:rsidRDefault="0088626F" w:rsidP="00711CDE">
      <w:pPr>
        <w:numPr>
          <w:ilvl w:val="0"/>
          <w:numId w:val="14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lastRenderedPageBreak/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724F6B0" w14:textId="77777777" w:rsidR="0088626F" w:rsidRPr="0005508C" w:rsidRDefault="0088626F" w:rsidP="00711CDE">
      <w:pPr>
        <w:numPr>
          <w:ilvl w:val="0"/>
          <w:numId w:val="14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01879A8" w14:textId="77777777" w:rsidR="0088626F" w:rsidRPr="0005508C" w:rsidRDefault="0088626F" w:rsidP="00711CDE">
      <w:pPr>
        <w:numPr>
          <w:ilvl w:val="0"/>
          <w:numId w:val="14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14:paraId="35FFF2F4" w14:textId="77777777" w:rsidR="0088626F" w:rsidRPr="0005508C" w:rsidRDefault="0088626F" w:rsidP="00711CDE">
      <w:pPr>
        <w:numPr>
          <w:ilvl w:val="0"/>
          <w:numId w:val="14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37185B13" w14:textId="77777777" w:rsidR="0088626F" w:rsidRPr="0005508C" w:rsidRDefault="0088626F" w:rsidP="00711CDE">
      <w:pPr>
        <w:spacing w:after="0" w:line="264" w:lineRule="auto"/>
        <w:ind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05508C">
        <w:rPr>
          <w:rFonts w:ascii="Times New Roman" w:hAnsi="Times New Roman"/>
          <w:b/>
          <w:color w:val="000000"/>
          <w:sz w:val="28"/>
        </w:rPr>
        <w:t>задач</w:t>
      </w:r>
      <w:r w:rsidRPr="0005508C">
        <w:rPr>
          <w:rFonts w:ascii="Times New Roman" w:hAnsi="Times New Roman"/>
          <w:color w:val="000000"/>
          <w:sz w:val="28"/>
        </w:rPr>
        <w:t>:</w:t>
      </w:r>
    </w:p>
    <w:p w14:paraId="3C6AB8FA" w14:textId="77777777" w:rsidR="0088626F" w:rsidRPr="0005508C" w:rsidRDefault="0088626F" w:rsidP="00711CDE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654716D3" w14:textId="77777777" w:rsidR="0088626F" w:rsidRPr="0005508C" w:rsidRDefault="0088626F" w:rsidP="00711CDE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14:paraId="73438BD8" w14:textId="77777777" w:rsidR="0088626F" w:rsidRPr="0005508C" w:rsidRDefault="0088626F" w:rsidP="00711CDE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 w:rsidRPr="0005508C"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05508C">
        <w:rPr>
          <w:rFonts w:ascii="Times New Roman" w:hAnsi="Times New Roman"/>
          <w:color w:val="000000"/>
          <w:sz w:val="28"/>
        </w:rPr>
        <w:t>практико­ориентированных</w:t>
      </w:r>
      <w:proofErr w:type="spellEnd"/>
      <w:r w:rsidRPr="0005508C">
        <w:rPr>
          <w:rFonts w:ascii="Times New Roman" w:hAnsi="Times New Roman"/>
          <w:color w:val="000000"/>
          <w:sz w:val="28"/>
        </w:rPr>
        <w:t xml:space="preserve"> задач;</w:t>
      </w:r>
    </w:p>
    <w:p w14:paraId="0E4425D6" w14:textId="0158CC97" w:rsidR="0088626F" w:rsidRDefault="0088626F" w:rsidP="00711C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508C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</w:t>
      </w:r>
    </w:p>
    <w:p w14:paraId="60A99D7A" w14:textId="66E2E6AE" w:rsidR="00AB3F7B" w:rsidRDefault="00AB3F7B" w:rsidP="00711C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выбранного направления и тематики </w:t>
      </w:r>
    </w:p>
    <w:p w14:paraId="29733AC9" w14:textId="61D3714F" w:rsidR="00AB3F7B" w:rsidRDefault="000C410B" w:rsidP="00711CDE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«Физика для начинающих» </w:t>
      </w:r>
      <w:r w:rsidR="00AB3F7B">
        <w:rPr>
          <w:sz w:val="28"/>
          <w:szCs w:val="28"/>
        </w:rPr>
        <w:t xml:space="preserve">создает у детей представление о научной картине мира, формирует интерес к технике, развивает творческие способности, готовит к продолжению изучения физики. Являясь основой научно-технического прогресса, физика показывает гуманистическую сущность научных познаний, подчеркивает их нравственную ценность, формирует творческие способности учащихся, их мировоззрение, т.е. способствует воспитанию высоконравственной личности, что является основной целью обучения и может быть достигнуто только при условии, если в процессе обучения будет сформирован интерес к знаниям. </w:t>
      </w:r>
    </w:p>
    <w:p w14:paraId="44A2FD85" w14:textId="77777777" w:rsidR="00AB3F7B" w:rsidRDefault="00AB3F7B" w:rsidP="00711CDE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4C29D" w14:textId="4923540B" w:rsidR="00AB3F7B" w:rsidRPr="00AB1A6D" w:rsidRDefault="00AB3F7B" w:rsidP="00711CD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A6D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обучения, воспитания и развития детей</w:t>
      </w:r>
    </w:p>
    <w:p w14:paraId="520ADF12" w14:textId="0AC4B4AD" w:rsidR="00AB3F7B" w:rsidRPr="00AB1A6D" w:rsidRDefault="00AB3F7B" w:rsidP="00711CDE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</w:rPr>
      </w:pPr>
      <w:r w:rsidRPr="00AB1A6D">
        <w:rPr>
          <w:rStyle w:val="a8"/>
          <w:rFonts w:ascii="Times New Roman" w:hAnsi="Times New Roman" w:cs="Times New Roman"/>
          <w:sz w:val="28"/>
          <w:szCs w:val="28"/>
        </w:rPr>
        <w:t>Цель:</w:t>
      </w:r>
    </w:p>
    <w:p w14:paraId="061C8DCF" w14:textId="77777777" w:rsidR="00AB3F7B" w:rsidRPr="00AB1A6D" w:rsidRDefault="00AB3F7B" w:rsidP="00711CD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 в яркой и увлекательной форме расширять и углублять знания, полученные учащимися на уроках;</w:t>
      </w:r>
    </w:p>
    <w:p w14:paraId="1078F0A1" w14:textId="77777777" w:rsidR="00AB3F7B" w:rsidRPr="00AB1A6D" w:rsidRDefault="00AB3F7B" w:rsidP="00711CD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показать использование знаний в практике, в жизни;</w:t>
      </w:r>
    </w:p>
    <w:p w14:paraId="0AB40D55" w14:textId="77777777" w:rsidR="00AB3F7B" w:rsidRPr="00AB1A6D" w:rsidRDefault="00AB3F7B" w:rsidP="00711CD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>раздвинуть границы учебника, зажечь учащихся стремлением как</w:t>
      </w:r>
    </w:p>
    <w:p w14:paraId="38703C3D" w14:textId="77777777" w:rsidR="00AB3F7B" w:rsidRPr="00AB1A6D" w:rsidRDefault="00AB3F7B" w:rsidP="00711CDE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можно больше узнать, понять;</w:t>
      </w:r>
    </w:p>
    <w:p w14:paraId="44C3B924" w14:textId="77777777" w:rsidR="00AB3F7B" w:rsidRPr="00AB1A6D" w:rsidRDefault="00AB3F7B" w:rsidP="00711C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>раскрыть перед учащимися содержание и красоту физики.</w:t>
      </w:r>
    </w:p>
    <w:p w14:paraId="23A270C6" w14:textId="375415EF" w:rsidR="00AB3F7B" w:rsidRPr="00AB1A6D" w:rsidRDefault="00AB3F7B" w:rsidP="00711CDE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sz w:val="28"/>
          <w:szCs w:val="28"/>
        </w:rPr>
        <w:t>Задачи:</w:t>
      </w:r>
    </w:p>
    <w:p w14:paraId="29CD157A" w14:textId="77777777" w:rsidR="00AB3F7B" w:rsidRPr="00AB1A6D" w:rsidRDefault="00AB3F7B" w:rsidP="00711C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развитие и закрепление умений решать нетрадиционные задачи и </w:t>
      </w:r>
    </w:p>
    <w:p w14:paraId="3BBDAFFA" w14:textId="77777777" w:rsidR="00AB3F7B" w:rsidRPr="00AB1A6D" w:rsidRDefault="00AB3F7B" w:rsidP="00711CDE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>выполнять творческие задания;</w:t>
      </w:r>
    </w:p>
    <w:p w14:paraId="7714EEAC" w14:textId="77777777" w:rsidR="00AB3F7B" w:rsidRPr="00AB1A6D" w:rsidRDefault="00AB3F7B" w:rsidP="00711C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овладение методами научных исследований, освоение способов анализа</w:t>
      </w:r>
    </w:p>
    <w:p w14:paraId="7915290D" w14:textId="77777777" w:rsidR="00AB3F7B" w:rsidRPr="00AB1A6D" w:rsidRDefault="00AB3F7B" w:rsidP="00711CDE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экспериментальных данных.</w:t>
      </w:r>
    </w:p>
    <w:p w14:paraId="3BD4DF91" w14:textId="77777777" w:rsidR="00AB3F7B" w:rsidRDefault="00AB3F7B" w:rsidP="00711CDE">
      <w:pPr>
        <w:spacing w:line="360" w:lineRule="auto"/>
        <w:ind w:firstLine="709"/>
        <w:jc w:val="both"/>
        <w:rPr>
          <w:rStyle w:val="a8"/>
          <w:b w:val="0"/>
          <w:sz w:val="28"/>
          <w:szCs w:val="28"/>
        </w:rPr>
      </w:pPr>
    </w:p>
    <w:p w14:paraId="7091A3A7" w14:textId="3AE8CFCA" w:rsidR="00AB3F7B" w:rsidRDefault="00AB3F7B" w:rsidP="00711CDE">
      <w:pPr>
        <w:pStyle w:val="a4"/>
        <w:spacing w:line="360" w:lineRule="auto"/>
        <w:ind w:firstLine="709"/>
        <w:jc w:val="both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Соответствие содержания </w:t>
      </w:r>
      <w:r w:rsidR="000C410B" w:rsidRPr="000C410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«Физика для </w:t>
      </w:r>
      <w:proofErr w:type="gramStart"/>
      <w:r w:rsidR="000C410B" w:rsidRPr="000C410B">
        <w:rPr>
          <w:rFonts w:ascii="Times New Roman" w:hAnsi="Times New Roman" w:cs="Times New Roman"/>
          <w:b/>
          <w:bCs/>
          <w:sz w:val="28"/>
          <w:szCs w:val="28"/>
        </w:rPr>
        <w:t>начинающих»</w:t>
      </w:r>
      <w:r w:rsidR="000C410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задачам основной образовательной программы среднего общего образования, реализуемой в образовательном учреждении </w:t>
      </w:r>
    </w:p>
    <w:p w14:paraId="1E401FAD" w14:textId="77777777" w:rsidR="00AB3F7B" w:rsidRDefault="00AB3F7B" w:rsidP="00711CD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   </w:t>
      </w:r>
    </w:p>
    <w:p w14:paraId="1D0BF9CE" w14:textId="77777777" w:rsidR="00AB3F7B" w:rsidRDefault="00AB3F7B" w:rsidP="00711C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ФГОС ООО п.14 записано: «Основная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способностей, саморазвитие и самосовершенствование, </w:t>
      </w:r>
      <w:r>
        <w:rPr>
          <w:rFonts w:ascii="Times New Roman" w:hAnsi="Times New Roman"/>
          <w:bCs/>
          <w:sz w:val="28"/>
          <w:szCs w:val="28"/>
        </w:rPr>
        <w:t>сохранение и укрепление здоровья обучающихся»</w:t>
      </w:r>
      <w:r>
        <w:rPr>
          <w:rFonts w:ascii="Times New Roman" w:hAnsi="Times New Roman"/>
          <w:sz w:val="28"/>
          <w:szCs w:val="28"/>
        </w:rPr>
        <w:t>.</w:t>
      </w:r>
    </w:p>
    <w:p w14:paraId="6F7B1206" w14:textId="77777777" w:rsidR="00AB3F7B" w:rsidRDefault="00AB3F7B" w:rsidP="00711C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современного образования направлена на развитие личностного потенциала ребенка как полноценного участника образовательного процесса, важнейшими характеристиками которого являются: здоровье, творческая свобода, инициативность, активность, способность к саморазвитию. </w:t>
      </w:r>
    </w:p>
    <w:p w14:paraId="4FD88120" w14:textId="77777777" w:rsidR="00AB3F7B" w:rsidRDefault="00AB3F7B" w:rsidP="00711CD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DC882" w14:textId="231D5201" w:rsidR="00AB3F7B" w:rsidRPr="00135F0F" w:rsidRDefault="00AB3F7B" w:rsidP="00135F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5F0F">
        <w:rPr>
          <w:rFonts w:ascii="Times New Roman" w:hAnsi="Times New Roman"/>
          <w:b/>
          <w:sz w:val="28"/>
          <w:szCs w:val="28"/>
        </w:rPr>
        <w:t xml:space="preserve">Особенности реализации программы: </w:t>
      </w:r>
    </w:p>
    <w:p w14:paraId="1CF21D4A" w14:textId="36DFA484" w:rsidR="00AB3F7B" w:rsidRDefault="00AB3F7B" w:rsidP="00711CDE">
      <w:pPr>
        <w:pStyle w:val="a6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форма, режим и место проведения занятий, виды деятельности; количество часов и их место в плане; характеристика условий ОУ при реализации программы</w:t>
      </w:r>
    </w:p>
    <w:p w14:paraId="0F5A4F3E" w14:textId="270D344C" w:rsidR="00AB3F7B" w:rsidRDefault="00AB3F7B" w:rsidP="00711CDE">
      <w:pPr>
        <w:pStyle w:val="a3"/>
        <w:spacing w:before="0" w:beforeAutospacing="0" w:line="360" w:lineRule="auto"/>
        <w:ind w:firstLine="709"/>
        <w:jc w:val="both"/>
        <w:rPr>
          <w:rStyle w:val="a8"/>
          <w:bCs w:val="0"/>
        </w:rPr>
      </w:pPr>
      <w:r>
        <w:rPr>
          <w:sz w:val="28"/>
          <w:szCs w:val="28"/>
        </w:rPr>
        <w:t>Курс разработан для учащихся 5 классов.  Программа рассчитана на 34 часов, 1 час в неделю.</w:t>
      </w:r>
      <w:r>
        <w:rPr>
          <w:color w:val="000000"/>
          <w:sz w:val="28"/>
          <w:szCs w:val="28"/>
        </w:rPr>
        <w:t xml:space="preserve"> Все занятия проводятся после всех уроков основного расписания, продолжительность соответствует рекомендациям СанПиНа. </w:t>
      </w:r>
      <w:r>
        <w:rPr>
          <w:sz w:val="28"/>
          <w:szCs w:val="28"/>
        </w:rPr>
        <w:t xml:space="preserve"> В ходе </w:t>
      </w:r>
      <w:proofErr w:type="gramStart"/>
      <w:r>
        <w:rPr>
          <w:sz w:val="28"/>
          <w:szCs w:val="28"/>
        </w:rPr>
        <w:t>работы  предполагается</w:t>
      </w:r>
      <w:proofErr w:type="gramEnd"/>
      <w:r>
        <w:rPr>
          <w:sz w:val="28"/>
          <w:szCs w:val="28"/>
        </w:rPr>
        <w:t xml:space="preserve"> использование </w:t>
      </w:r>
      <w:r>
        <w:rPr>
          <w:sz w:val="28"/>
          <w:szCs w:val="28"/>
          <w:u w:val="single"/>
        </w:rPr>
        <w:t>методов активного  обучения</w:t>
      </w:r>
      <w:r>
        <w:rPr>
          <w:sz w:val="28"/>
          <w:szCs w:val="28"/>
        </w:rPr>
        <w:t>, таких как эвристическая беседа, разрешение проблемной ситуации, обучение пользованию необходимых в быту устройств, экспериментальное моделирование реальной бытовой ситуации, унифицированное использование элементарных бытовых предметов на основе знания законов физики, знакомство с техническими новинками.</w:t>
      </w:r>
    </w:p>
    <w:p w14:paraId="169EA936" w14:textId="77777777" w:rsidR="00AB3F7B" w:rsidRPr="007F78C4" w:rsidRDefault="00AB3F7B" w:rsidP="00711CDE">
      <w:pPr>
        <w:spacing w:line="36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7F78C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78C4">
        <w:rPr>
          <w:rStyle w:val="a8"/>
          <w:rFonts w:ascii="Times New Roman" w:hAnsi="Times New Roman" w:cs="Times New Roman"/>
          <w:sz w:val="28"/>
          <w:szCs w:val="28"/>
        </w:rPr>
        <w:t>Основные формы организации занятий:</w:t>
      </w:r>
    </w:p>
    <w:p w14:paraId="5FCE2C1F" w14:textId="77777777" w:rsidR="00AB3F7B" w:rsidRPr="007F78C4" w:rsidRDefault="00AB3F7B" w:rsidP="00711C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F78C4">
        <w:rPr>
          <w:rStyle w:val="a8"/>
          <w:rFonts w:ascii="Times New Roman" w:hAnsi="Times New Roman" w:cs="Times New Roman"/>
          <w:b w:val="0"/>
          <w:sz w:val="28"/>
          <w:szCs w:val="28"/>
        </w:rPr>
        <w:t>занимательные опыты;</w:t>
      </w:r>
    </w:p>
    <w:p w14:paraId="037F8140" w14:textId="77777777" w:rsidR="00AB3F7B" w:rsidRPr="007F78C4" w:rsidRDefault="00AB3F7B" w:rsidP="00711C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F78C4">
        <w:rPr>
          <w:rStyle w:val="a8"/>
          <w:rFonts w:ascii="Times New Roman" w:hAnsi="Times New Roman" w:cs="Times New Roman"/>
          <w:b w:val="0"/>
          <w:sz w:val="28"/>
          <w:szCs w:val="28"/>
        </w:rPr>
        <w:t>познавательные игры;</w:t>
      </w:r>
    </w:p>
    <w:p w14:paraId="4D8E1B83" w14:textId="77777777" w:rsidR="00AB3F7B" w:rsidRPr="007F78C4" w:rsidRDefault="00AB3F7B" w:rsidP="00711C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F78C4">
        <w:rPr>
          <w:rStyle w:val="a8"/>
          <w:rFonts w:ascii="Times New Roman" w:hAnsi="Times New Roman" w:cs="Times New Roman"/>
          <w:b w:val="0"/>
          <w:sz w:val="28"/>
          <w:szCs w:val="28"/>
        </w:rPr>
        <w:t>выполнение творческих заданий;</w:t>
      </w:r>
    </w:p>
    <w:p w14:paraId="5FC25152" w14:textId="77777777" w:rsidR="00AB3F7B" w:rsidRDefault="00AB3F7B" w:rsidP="00711C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8"/>
          <w:b w:val="0"/>
          <w:sz w:val="28"/>
          <w:szCs w:val="28"/>
        </w:rPr>
      </w:pPr>
      <w:r w:rsidRPr="007F78C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работа с дополнительной литературой</w:t>
      </w:r>
      <w:r>
        <w:rPr>
          <w:rStyle w:val="a8"/>
          <w:b w:val="0"/>
          <w:sz w:val="28"/>
          <w:szCs w:val="28"/>
        </w:rPr>
        <w:t>.</w:t>
      </w:r>
    </w:p>
    <w:p w14:paraId="3CB6A3BC" w14:textId="77777777" w:rsidR="00AB3F7B" w:rsidRDefault="00AB3F7B" w:rsidP="00711CDE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sz w:val="28"/>
          <w:szCs w:val="28"/>
        </w:rPr>
        <w:t>Для успешной реализации данной программы необходимо:</w:t>
      </w:r>
    </w:p>
    <w:p w14:paraId="45B4412F" w14:textId="77777777" w:rsidR="00AB3F7B" w:rsidRDefault="00AB3F7B" w:rsidP="00711CD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классное помещение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(просторное, хорошо отапливаемое и освещенное);</w:t>
      </w:r>
    </w:p>
    <w:p w14:paraId="2F357268" w14:textId="77777777" w:rsidR="00AB3F7B" w:rsidRDefault="00AB3F7B" w:rsidP="00711CD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мебель (столы, стулья, классная доска);</w:t>
      </w:r>
    </w:p>
    <w:p w14:paraId="3072BA74" w14:textId="77777777" w:rsidR="00AB3F7B" w:rsidRDefault="00AB3F7B" w:rsidP="00711CD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 и материалы: книги, брошюры, презентации тематических занятий, цветные мелки, приборы и оборудование для выполнения практических работ.</w:t>
      </w:r>
    </w:p>
    <w:p w14:paraId="3C67B03C" w14:textId="77777777" w:rsidR="00AB3F7B" w:rsidRDefault="00AB3F7B" w:rsidP="00711CD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техника: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(компьютеры, экран, проектор);</w:t>
      </w:r>
    </w:p>
    <w:p w14:paraId="70E0BB32" w14:textId="77777777" w:rsidR="00AB3F7B" w:rsidRDefault="00AB3F7B" w:rsidP="00711CD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детей заниматься.</w:t>
      </w:r>
    </w:p>
    <w:p w14:paraId="787A5F5A" w14:textId="2B53F694" w:rsidR="00AB3F7B" w:rsidRDefault="007F78C4" w:rsidP="00711CDE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«Физика для начинающих</w:t>
      </w:r>
      <w:r w:rsidR="00AB3F7B">
        <w:rPr>
          <w:sz w:val="28"/>
          <w:szCs w:val="28"/>
        </w:rPr>
        <w:t xml:space="preserve">» включает различные аспекты подготовки будущего исследователя: умений обращаться с различными приборами, знание основных методов измерений и способов представления результатов измерений в виде таблиц, диаграмм или графиков, навыки систематизации полученных результатов, оценки их достоверности. То есть ребята учатся не только проводить эксперимент, но и постигать методику исследования, что понадобится и при написании проектных работ. </w:t>
      </w:r>
    </w:p>
    <w:p w14:paraId="3F8883CA" w14:textId="77777777" w:rsidR="00C00096" w:rsidRDefault="00C00096" w:rsidP="007F78C4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</w:p>
    <w:p w14:paraId="226DFFA5" w14:textId="409C196F" w:rsidR="00AB3F7B" w:rsidRPr="007F78C4" w:rsidRDefault="00AB3F7B" w:rsidP="007F78C4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Планируемые результаты освоения обучающимися программы </w:t>
      </w:r>
    </w:p>
    <w:p w14:paraId="70F52698" w14:textId="77777777" w:rsidR="00AB3F7B" w:rsidRPr="007F78C4" w:rsidRDefault="00AB3F7B" w:rsidP="007F78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8C4">
        <w:rPr>
          <w:rFonts w:ascii="Times New Roman" w:hAnsi="Times New Roman"/>
          <w:b/>
          <w:sz w:val="28"/>
          <w:szCs w:val="28"/>
        </w:rPr>
        <w:t>Требования к УУД, которые должны сформировать обучающиеся в процессе реализации программы</w:t>
      </w:r>
    </w:p>
    <w:p w14:paraId="07D68444" w14:textId="77777777" w:rsidR="00AB3F7B" w:rsidRDefault="00AB3F7B" w:rsidP="00711CDE">
      <w:pPr>
        <w:pStyle w:val="a3"/>
        <w:spacing w:before="0" w:beforeAutospacing="0"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Формирование у учащихся общих учебных умений и навыков – универсальных учебных действий происходит в процессе повседневной работы на уроках и во внеурочное время.</w:t>
      </w:r>
    </w:p>
    <w:p w14:paraId="4B9CDFAC" w14:textId="77777777" w:rsidR="00AB3F7B" w:rsidRDefault="00AB3F7B" w:rsidP="00711CD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78C4">
        <w:rPr>
          <w:rFonts w:ascii="Times New Roman" w:eastAsia="Times New Roman" w:hAnsi="Times New Roman"/>
          <w:b/>
          <w:bCs/>
          <w:sz w:val="28"/>
          <w:szCs w:val="28"/>
        </w:rPr>
        <w:t>Личностными результатами</w:t>
      </w:r>
      <w:r>
        <w:rPr>
          <w:rFonts w:ascii="Times New Roman" w:eastAsia="Times New Roman" w:hAnsi="Times New Roman"/>
          <w:sz w:val="28"/>
          <w:szCs w:val="28"/>
        </w:rPr>
        <w:t xml:space="preserve"> обучения физике в основной школе являются:</w:t>
      </w:r>
    </w:p>
    <w:p w14:paraId="5C3DA173" w14:textId="77777777" w:rsidR="00AB3F7B" w:rsidRDefault="00AB3F7B" w:rsidP="00711CD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Сформированность познавательных интересов на основе развития интеллектуальных и творческих способностей обучающихся;</w:t>
      </w:r>
    </w:p>
    <w:p w14:paraId="43679C0F" w14:textId="77777777" w:rsidR="00AB3F7B" w:rsidRDefault="00AB3F7B" w:rsidP="00711CD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Убежденность в возможности познания природы, в необходимости разумного использования достижений науки и технологий для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78DAB8C6" w14:textId="77777777" w:rsidR="00AB3F7B" w:rsidRDefault="00AB3F7B" w:rsidP="00711CD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14:paraId="79EF6F26" w14:textId="77777777" w:rsidR="00AB3F7B" w:rsidRDefault="00AB3F7B" w:rsidP="00711CD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14:paraId="7188024F" w14:textId="77777777" w:rsidR="00AB3F7B" w:rsidRDefault="00AB3F7B" w:rsidP="00711CD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14:paraId="09CD7422" w14:textId="77777777" w:rsidR="00AB3F7B" w:rsidRDefault="00AB3F7B" w:rsidP="00711CDE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14:paraId="29ECF154" w14:textId="77777777" w:rsidR="00AB3F7B" w:rsidRDefault="00AB3F7B" w:rsidP="00711CD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78C4">
        <w:rPr>
          <w:rFonts w:ascii="Times New Roman" w:eastAsia="Times New Roman" w:hAnsi="Times New Roman"/>
          <w:b/>
          <w:bCs/>
          <w:sz w:val="28"/>
          <w:szCs w:val="28"/>
        </w:rPr>
        <w:t>Метапредметными результатами</w:t>
      </w:r>
      <w:r>
        <w:rPr>
          <w:rFonts w:ascii="Times New Roman" w:eastAsia="Times New Roman" w:hAnsi="Times New Roman"/>
          <w:sz w:val="28"/>
          <w:szCs w:val="28"/>
        </w:rPr>
        <w:t xml:space="preserve"> обучения физике в основной школе являются:</w:t>
      </w:r>
    </w:p>
    <w:p w14:paraId="01F2E71B" w14:textId="77777777" w:rsidR="00AB3F7B" w:rsidRDefault="00AB3F7B" w:rsidP="00711CD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5E98A424" w14:textId="77777777" w:rsidR="00AB3F7B" w:rsidRDefault="00AB3F7B" w:rsidP="00711CD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20DDCECD" w14:textId="77777777" w:rsidR="00AB3F7B" w:rsidRDefault="00AB3F7B" w:rsidP="00711CD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78535128" w14:textId="77777777" w:rsidR="00AB3F7B" w:rsidRDefault="00AB3F7B" w:rsidP="00711CD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2F5D5EB3" w14:textId="77777777" w:rsidR="00AB3F7B" w:rsidRDefault="00AB3F7B" w:rsidP="00711CD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2C06B38C" w14:textId="77777777" w:rsidR="00AB3F7B" w:rsidRDefault="00AB3F7B" w:rsidP="00711CD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1822D662" w14:textId="77777777" w:rsidR="00AB3F7B" w:rsidRDefault="00AB3F7B" w:rsidP="00711CDE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0B871CE3" w14:textId="77777777" w:rsidR="00AB3F7B" w:rsidRDefault="00AB3F7B" w:rsidP="00711CDE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96BD52E" w14:textId="77777777" w:rsidR="00AB3F7B" w:rsidRDefault="00AB3F7B" w:rsidP="007F78C4">
      <w:pPr>
        <w:pStyle w:val="a6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Качества личности, которые могут быть развиты у обучающихся в процессе реализации программы</w:t>
      </w:r>
    </w:p>
    <w:p w14:paraId="18DE1FB4" w14:textId="77777777" w:rsidR="00AB3F7B" w:rsidRDefault="00AB3F7B" w:rsidP="00711C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</w:t>
      </w:r>
    </w:p>
    <w:p w14:paraId="1C72F5A3" w14:textId="77777777" w:rsidR="00AB3F7B" w:rsidRDefault="00AB3F7B" w:rsidP="007F78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01463F5E" w14:textId="77777777" w:rsidR="00AB3F7B" w:rsidRDefault="00AB3F7B" w:rsidP="007F78C4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учета знаний и умений, система контролирующих</w:t>
      </w:r>
    </w:p>
    <w:p w14:paraId="7EF9A1C2" w14:textId="234CFDF8" w:rsidR="00AB3F7B" w:rsidRDefault="00AB3F7B" w:rsidP="007F78C4">
      <w:pPr>
        <w:pStyle w:val="a6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материалов для оценки планируемых результатов освоения</w:t>
      </w:r>
    </w:p>
    <w:p w14:paraId="49BF7A8D" w14:textId="36B3A4E8" w:rsidR="00AB3F7B" w:rsidRDefault="00AB3F7B" w:rsidP="007F78C4">
      <w:pPr>
        <w:pStyle w:val="a6"/>
        <w:spacing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</w:t>
      </w:r>
    </w:p>
    <w:p w14:paraId="51CD47F7" w14:textId="77777777" w:rsidR="00AB3F7B" w:rsidRDefault="00AB3F7B" w:rsidP="00711CD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учёта знаний и умений на первом уровне будут: практические работы, тесты, проекты, различные сообщения и рефераты, игры, олимпиады.</w:t>
      </w:r>
    </w:p>
    <w:p w14:paraId="4B4EB947" w14:textId="0F7CDB26" w:rsidR="00AB3F7B" w:rsidRDefault="00AB3F7B" w:rsidP="00711CDE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зависит от тематики и содержания изучаемого раздела. Продуктивным будет контроль в процессе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 следующих форм деятельности: олимпиады, творческие конкурсы, интеллектуальные игры, школьная научно-практическая конференция. </w:t>
      </w:r>
    </w:p>
    <w:p w14:paraId="2626BDE0" w14:textId="43EFF04F" w:rsidR="00AB3F7B" w:rsidRDefault="00AB3F7B" w:rsidP="00711CDE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Подобная организация учета знаний и умений для контроля и оценки результатов освоения программы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33FB5D3A" w14:textId="77777777" w:rsidR="00675CF5" w:rsidRPr="00675CF5" w:rsidRDefault="00675CF5" w:rsidP="0067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CF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675CF5">
        <w:rPr>
          <w:rFonts w:ascii="Times New Roman" w:hAnsi="Times New Roman" w:cs="Times New Roman"/>
          <w:b/>
          <w:bCs/>
          <w:sz w:val="28"/>
          <w:szCs w:val="28"/>
        </w:rPr>
        <w:t>программы «Физика для начинающих»</w:t>
      </w:r>
    </w:p>
    <w:p w14:paraId="4D34599A" w14:textId="77777777" w:rsidR="00675CF5" w:rsidRDefault="00675CF5" w:rsidP="00675CF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14:paraId="6C5E597C" w14:textId="77777777" w:rsidR="00675CF5" w:rsidRDefault="00675CF5" w:rsidP="00675C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величины, физические приборы. Что рассматривает физика. Ньютон, Галилей, Ампер, Архимед, Паскаль, Джоуль, Эдисон. Вклад в науку, где применяется их открытие.</w:t>
      </w:r>
    </w:p>
    <w:p w14:paraId="7A9BE381" w14:textId="77777777" w:rsidR="00675CF5" w:rsidRDefault="00675CF5" w:rsidP="00675CF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с линейкой.</w:t>
      </w:r>
    </w:p>
    <w:p w14:paraId="4973B6A3" w14:textId="77777777" w:rsidR="00675CF5" w:rsidRDefault="00675CF5" w:rsidP="00675C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Несистемные единицы измерения расстояния, длины. Единицы измерения в СИ. Вычисление объемов,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площади  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(брусок, цилиндр, тело др. формы)</w:t>
      </w:r>
    </w:p>
    <w:p w14:paraId="77325EE8" w14:textId="77777777" w:rsidR="00675CF5" w:rsidRDefault="00675CF5" w:rsidP="00675CF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с микроскопом.</w:t>
      </w:r>
    </w:p>
    <w:p w14:paraId="626FE65C" w14:textId="77777777" w:rsidR="00675CF5" w:rsidRDefault="00675CF5" w:rsidP="00675C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Кристалл. Пространственная модель кристалла из шариков, пузырьковая модель кристалла. Частицы движутся (растворение, распространение запаха). Частицы притягиваются, отталкиваются (притяжение стеклянных пластинок к воде, листов бумаги). Измерение размеров частиц на примере масляного пятна. </w:t>
      </w:r>
    </w:p>
    <w:p w14:paraId="79E54FD4" w14:textId="77777777" w:rsidR="00675CF5" w:rsidRDefault="00675CF5" w:rsidP="00675CF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в ванне.</w:t>
      </w:r>
    </w:p>
    <w:p w14:paraId="6D34743F" w14:textId="77777777" w:rsidR="00675CF5" w:rsidRDefault="00675CF5" w:rsidP="00675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Определять массу воды с помощью часов. Объем человека. Мыльные      пузыри.</w:t>
      </w:r>
    </w:p>
    <w:p w14:paraId="105C7506" w14:textId="77777777" w:rsidR="00675CF5" w:rsidRDefault="00675CF5" w:rsidP="00675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Вода сырая, кипяченная, загрязненная.</w:t>
      </w:r>
    </w:p>
    <w:p w14:paraId="46021C74" w14:textId="77777777" w:rsidR="00675CF5" w:rsidRDefault="00675CF5" w:rsidP="00675C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Оптимальная форма капли. Вытаскивание воды из ванны. Почему вода удерживается в стакане Барометр водяной.</w:t>
      </w:r>
    </w:p>
    <w:p w14:paraId="5A0A6D99" w14:textId="77777777" w:rsidR="00675CF5" w:rsidRDefault="00675CF5" w:rsidP="00675CF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с термометром.</w:t>
      </w:r>
    </w:p>
    <w:p w14:paraId="5D1B7028" w14:textId="77777777" w:rsidR="00675CF5" w:rsidRDefault="00675CF5" w:rsidP="00675C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развития термометра. Виды термометров. Температура. Почему бывает жарко и холодно. Приспособления в природе, в одежде. </w:t>
      </w:r>
    </w:p>
    <w:p w14:paraId="00AA85C1" w14:textId="77777777" w:rsidR="00675CF5" w:rsidRDefault="00675CF5" w:rsidP="00675CF5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Открытия с магнитом.</w:t>
      </w:r>
    </w:p>
    <w:p w14:paraId="28D9DAB6" w14:textId="77777777" w:rsidR="00675CF5" w:rsidRDefault="00675CF5" w:rsidP="00675C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Опыты, показывающие магнитные свойства вещества. Северный и южный магнитный полюс Земли. Взаимодействие полюсов. </w:t>
      </w:r>
    </w:p>
    <w:p w14:paraId="48A8484B" w14:textId="77777777" w:rsidR="00675CF5" w:rsidRDefault="00675CF5" w:rsidP="00675CF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873AB" w14:textId="7B5D499A" w:rsidR="00AB3F7B" w:rsidRDefault="00AB3F7B" w:rsidP="00711CDE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 w:rsidR="008A3875" w:rsidRPr="008A3875">
        <w:rPr>
          <w:rFonts w:ascii="Times New Roman" w:hAnsi="Times New Roman" w:cs="Times New Roman"/>
          <w:b/>
          <w:bCs/>
          <w:sz w:val="28"/>
          <w:szCs w:val="28"/>
        </w:rPr>
        <w:t>программы «Физика для начинающих»</w:t>
      </w:r>
    </w:p>
    <w:p w14:paraId="12BA472F" w14:textId="77777777" w:rsidR="00AB3F7B" w:rsidRDefault="00AB3F7B" w:rsidP="00711CDE">
      <w:pPr>
        <w:pStyle w:val="a6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49"/>
        <w:gridCol w:w="2305"/>
        <w:gridCol w:w="3898"/>
        <w:gridCol w:w="1533"/>
        <w:gridCol w:w="1219"/>
      </w:tblGrid>
      <w:tr w:rsidR="00AB3F7B" w14:paraId="14587C35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844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0F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B13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2529" w14:textId="33541B41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71F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14:paraId="04538D1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AB3F7B" w14:paraId="6DF37776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B05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6840" w14:textId="77777777" w:rsidR="00AB3F7B" w:rsidRPr="008A3875" w:rsidRDefault="00AB3F7B" w:rsidP="008A3875">
            <w:pPr>
              <w:pStyle w:val="a3"/>
              <w:spacing w:before="0" w:beforeAutospacing="0" w:after="0" w:afterAutospacing="0"/>
              <w:ind w:left="-60" w:firstLine="60"/>
              <w:contextualSpacing/>
              <w:jc w:val="both"/>
              <w:rPr>
                <w:b/>
                <w:bCs/>
              </w:rPr>
            </w:pPr>
            <w:r w:rsidRPr="008A3875">
              <w:rPr>
                <w:b/>
                <w:bCs/>
              </w:rPr>
              <w:t>Вводное занятие. Инструктаж по технике безопасности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D3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363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F9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371ACE70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E3C7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112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01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F6C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A9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E3C2018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60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4A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EE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Что изучает физика?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AC2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9C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1E3EFA2B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47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E17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C15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Знаменитые ученые физики.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D0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89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2180E652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58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EE7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с линейкой.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4E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E2B4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84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51C57584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8DC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CF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298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Сажени, аршины.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BAD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F7E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395566D0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3AE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DC7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E0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Объём тела.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62D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83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132103DB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0FC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E4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F8F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Площадь тела.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0AE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51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F9DBD3A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60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E14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явления. Вода в нашей жизни.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DD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FF4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74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5BCDF3EE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78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D1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2EB7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Вода в нашей жизни.</w:t>
            </w:r>
          </w:p>
          <w:p w14:paraId="515110A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A49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B5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C1F7029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E90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74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BED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Вода сырая, кипяченная, загрязненная.</w:t>
            </w:r>
          </w:p>
          <w:p w14:paraId="3A33BC9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10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92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0E4F69B2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A82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F59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441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Значение воды для человека.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32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57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66AE09D6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79C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B69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AC3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животных, растений.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67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F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6C14AAD4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C8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58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C1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Живая вода в сказках.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24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7B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D1705C5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70D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7B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29D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вокруг нас.</w:t>
            </w:r>
          </w:p>
          <w:p w14:paraId="786ED2E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19F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F1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29BF663D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41C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974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D2A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Явления в природе.</w:t>
            </w:r>
          </w:p>
          <w:p w14:paraId="4B391CA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D93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794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3AAC2F9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F41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36ED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5C0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Тепловые явления.</w:t>
            </w:r>
          </w:p>
          <w:p w14:paraId="213F86EB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BF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1D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398AFC15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EF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F6E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с микроскопом.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50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4DE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B2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3BBE4DAA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809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F0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BF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478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72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0E63CFE6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50A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44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FC1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Поведение частиц.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2D8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B8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15A4B6FE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57F7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50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C80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Размеры частиц.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F15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65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38A097C1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A8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54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1E7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BF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4A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1BB448B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13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D7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36B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5C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66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42DBE11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FA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D39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в ванне.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C5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0FF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7A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4CD5C83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CF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11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BFE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Растворение веществ.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7EE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0C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7A246328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F59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03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593" w14:textId="77777777" w:rsidR="00AB3F7B" w:rsidRPr="008A3875" w:rsidRDefault="00AB3F7B" w:rsidP="008A3875">
            <w:pPr>
              <w:spacing w:after="0" w:line="240" w:lineRule="auto"/>
              <w:ind w:left="-60" w:firstLine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</w:t>
            </w:r>
            <w:proofErr w:type="gramStart"/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скорости  растворения</w:t>
            </w:r>
            <w:proofErr w:type="gramEnd"/>
            <w:r w:rsidRPr="008A3875">
              <w:rPr>
                <w:rFonts w:ascii="Times New Roman" w:hAnsi="Times New Roman" w:cs="Times New Roman"/>
                <w:sz w:val="24"/>
                <w:szCs w:val="24"/>
              </w:rPr>
              <w:t xml:space="preserve"> от температуры воды.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71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23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1ACE87F4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DF2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60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882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Масса воды.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6F0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78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048ECACE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5EE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84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85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Объём человека.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605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64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5163FB99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01B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B9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7A3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Пузырьки.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755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4F4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4BD63B55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F6F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E0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A8E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Капли.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9D2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47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50C85AFA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19F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29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90D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Смачивание и не смачивание.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AF04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76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1A60CC30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111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61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3D77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Смачивание в природе и быту.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C82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97A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51C2CD83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90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90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с термометром.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76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F176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88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58407B55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F0D5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7D7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D27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Из истории термометра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E804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CC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20463206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3F9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01E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374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Жара и холод.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A79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5A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1A7BECD2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A8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49C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с магнитом.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1B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209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8AC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1EAC319F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021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E7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6963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Магнит.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99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C3B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3F7DDD0A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609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47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F9BA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Компас.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3A3F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F62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7B" w14:paraId="0D974064" w14:textId="77777777" w:rsidTr="00AB3F7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ABB0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5DB9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36D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78E8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CF1" w14:textId="77777777" w:rsidR="00AB3F7B" w:rsidRPr="008A3875" w:rsidRDefault="00AB3F7B" w:rsidP="008A3875">
            <w:pPr>
              <w:pStyle w:val="a6"/>
              <w:spacing w:after="0" w:line="240" w:lineRule="auto"/>
              <w:ind w:left="-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DF2F3" w14:textId="77777777" w:rsidR="00AB3F7B" w:rsidRDefault="00AB3F7B" w:rsidP="00711CDE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E4791" w14:textId="77777777" w:rsidR="00AB3F7B" w:rsidRDefault="00AB3F7B" w:rsidP="00711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C6C53" w14:textId="77777777" w:rsidR="00AB3F7B" w:rsidRDefault="00AB3F7B" w:rsidP="00711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4ED4A682" w14:textId="77777777" w:rsidR="00AB3F7B" w:rsidRDefault="00AB3F7B" w:rsidP="00711CDE">
      <w:pPr>
        <w:numPr>
          <w:ilvl w:val="0"/>
          <w:numId w:val="12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Гальперштейн</w:t>
      </w:r>
      <w:proofErr w:type="spellEnd"/>
      <w:r>
        <w:rPr>
          <w:sz w:val="28"/>
          <w:szCs w:val="28"/>
        </w:rPr>
        <w:t xml:space="preserve"> Л. Здравствуй, физика! Издательства «Детская литература». М. 2014.</w:t>
      </w:r>
    </w:p>
    <w:p w14:paraId="4F04BAD1" w14:textId="77777777" w:rsidR="00AB3F7B" w:rsidRDefault="00AB3F7B" w:rsidP="00711CDE">
      <w:pPr>
        <w:numPr>
          <w:ilvl w:val="0"/>
          <w:numId w:val="12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Дни наук в начальной школе. Автор составитель Г. И. Василенко и др. – Волгоград: Учитель, 2018.</w:t>
      </w:r>
    </w:p>
    <w:p w14:paraId="037FCBDB" w14:textId="77777777" w:rsidR="00AB3F7B" w:rsidRDefault="00AB3F7B" w:rsidP="00711CDE">
      <w:pPr>
        <w:numPr>
          <w:ilvl w:val="0"/>
          <w:numId w:val="12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Издательский дом «Первое сентября». Химия. </w:t>
      </w:r>
      <w:proofErr w:type="gramStart"/>
      <w:r>
        <w:rPr>
          <w:sz w:val="28"/>
          <w:szCs w:val="28"/>
        </w:rPr>
        <w:t>2019 .</w:t>
      </w:r>
      <w:proofErr w:type="gramEnd"/>
      <w:r>
        <w:rPr>
          <w:sz w:val="28"/>
          <w:szCs w:val="28"/>
        </w:rPr>
        <w:t xml:space="preserve"> №№ 3 – 20. «Вода в нашей жизни»</w:t>
      </w:r>
    </w:p>
    <w:p w14:paraId="58BC418F" w14:textId="77777777" w:rsidR="00AB3F7B" w:rsidRDefault="00AB3F7B" w:rsidP="00711CDE">
      <w:pPr>
        <w:numPr>
          <w:ilvl w:val="0"/>
          <w:numId w:val="12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Перельман Я. И. Занимательная физика. Книга 1. – М.: Наука.2014.</w:t>
      </w:r>
    </w:p>
    <w:p w14:paraId="492C0335" w14:textId="77777777" w:rsidR="00AB3F7B" w:rsidRDefault="00AB3F7B" w:rsidP="00711CDE">
      <w:pPr>
        <w:numPr>
          <w:ilvl w:val="0"/>
          <w:numId w:val="12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Перельман Я. И. Занимательная физика. Книга 2. – М.: Наука.2015.</w:t>
      </w:r>
    </w:p>
    <w:p w14:paraId="3883F68D" w14:textId="77777777" w:rsidR="00AB3F7B" w:rsidRDefault="00AB3F7B" w:rsidP="00711CDE">
      <w:pPr>
        <w:numPr>
          <w:ilvl w:val="0"/>
          <w:numId w:val="12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Рачлис</w:t>
      </w:r>
      <w:proofErr w:type="spellEnd"/>
      <w:r>
        <w:rPr>
          <w:sz w:val="28"/>
          <w:szCs w:val="28"/>
        </w:rPr>
        <w:t xml:space="preserve"> Х. Физика в ванне: Пер. с англ. – М.: Наука.2016.</w:t>
      </w:r>
    </w:p>
    <w:p w14:paraId="39964116" w14:textId="77777777" w:rsidR="00AB3F7B" w:rsidRDefault="00AB3F7B" w:rsidP="00711C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BB5DE" w14:textId="77777777" w:rsidR="00AB3F7B" w:rsidRDefault="00AB3F7B" w:rsidP="00711CDE">
      <w:pPr>
        <w:ind w:firstLine="709"/>
        <w:jc w:val="both"/>
      </w:pPr>
    </w:p>
    <w:p w14:paraId="546BCEE5" w14:textId="77777777" w:rsidR="004116EB" w:rsidRDefault="004116EB" w:rsidP="00711CDE">
      <w:pPr>
        <w:ind w:firstLine="709"/>
        <w:jc w:val="both"/>
      </w:pPr>
    </w:p>
    <w:sectPr w:rsidR="0041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C66"/>
    <w:multiLevelType w:val="multilevel"/>
    <w:tmpl w:val="E9AC1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E1E8E"/>
    <w:multiLevelType w:val="multilevel"/>
    <w:tmpl w:val="4ED24B2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86" w:hanging="720"/>
      </w:pPr>
    </w:lvl>
    <w:lvl w:ilvl="2">
      <w:start w:val="1"/>
      <w:numFmt w:val="decimal"/>
      <w:lvlText w:val="%1.%2.%3."/>
      <w:lvlJc w:val="left"/>
      <w:pPr>
        <w:ind w:left="852" w:hanging="720"/>
      </w:pPr>
    </w:lvl>
    <w:lvl w:ilvl="3">
      <w:start w:val="1"/>
      <w:numFmt w:val="decimal"/>
      <w:lvlText w:val="%1.%2.%3.%4."/>
      <w:lvlJc w:val="left"/>
      <w:pPr>
        <w:ind w:left="1278" w:hanging="1080"/>
      </w:pPr>
    </w:lvl>
    <w:lvl w:ilvl="4">
      <w:start w:val="1"/>
      <w:numFmt w:val="decimal"/>
      <w:lvlText w:val="%1.%2.%3.%4.%5."/>
      <w:lvlJc w:val="left"/>
      <w:pPr>
        <w:ind w:left="1344" w:hanging="1080"/>
      </w:pPr>
    </w:lvl>
    <w:lvl w:ilvl="5">
      <w:start w:val="1"/>
      <w:numFmt w:val="decimal"/>
      <w:lvlText w:val="%1.%2.%3.%4.%5.%6."/>
      <w:lvlJc w:val="left"/>
      <w:pPr>
        <w:ind w:left="1770" w:hanging="1440"/>
      </w:pPr>
    </w:lvl>
    <w:lvl w:ilvl="6">
      <w:start w:val="1"/>
      <w:numFmt w:val="decimal"/>
      <w:lvlText w:val="%1.%2.%3.%4.%5.%6.%7."/>
      <w:lvlJc w:val="left"/>
      <w:pPr>
        <w:ind w:left="2196" w:hanging="1800"/>
      </w:pPr>
    </w:lvl>
    <w:lvl w:ilvl="7">
      <w:start w:val="1"/>
      <w:numFmt w:val="decimal"/>
      <w:lvlText w:val="%1.%2.%3.%4.%5.%6.%7.%8."/>
      <w:lvlJc w:val="left"/>
      <w:pPr>
        <w:ind w:left="2262" w:hanging="1800"/>
      </w:pPr>
    </w:lvl>
    <w:lvl w:ilvl="8">
      <w:start w:val="1"/>
      <w:numFmt w:val="decimal"/>
      <w:lvlText w:val="%1.%2.%3.%4.%5.%6.%7.%8.%9."/>
      <w:lvlJc w:val="left"/>
      <w:pPr>
        <w:ind w:left="2688" w:hanging="2160"/>
      </w:pPr>
    </w:lvl>
  </w:abstractNum>
  <w:abstractNum w:abstractNumId="2" w15:restartNumberingAfterBreak="0">
    <w:nsid w:val="1A130018"/>
    <w:multiLevelType w:val="multilevel"/>
    <w:tmpl w:val="5BDC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C404B"/>
    <w:multiLevelType w:val="multilevel"/>
    <w:tmpl w:val="6922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D5FE8"/>
    <w:multiLevelType w:val="multilevel"/>
    <w:tmpl w:val="09A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E4246"/>
    <w:multiLevelType w:val="multilevel"/>
    <w:tmpl w:val="5D96C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D62AA4"/>
    <w:multiLevelType w:val="multilevel"/>
    <w:tmpl w:val="03866F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 w15:restartNumberingAfterBreak="0">
    <w:nsid w:val="3EDD667D"/>
    <w:multiLevelType w:val="multilevel"/>
    <w:tmpl w:val="43A2EC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E942CC"/>
    <w:multiLevelType w:val="hybridMultilevel"/>
    <w:tmpl w:val="330E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97892"/>
    <w:multiLevelType w:val="multilevel"/>
    <w:tmpl w:val="25CE9B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z w:val="24"/>
      </w:rPr>
    </w:lvl>
  </w:abstractNum>
  <w:abstractNum w:abstractNumId="11" w15:restartNumberingAfterBreak="0">
    <w:nsid w:val="6D385074"/>
    <w:multiLevelType w:val="multilevel"/>
    <w:tmpl w:val="72E4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(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434AC"/>
    <w:multiLevelType w:val="multilevel"/>
    <w:tmpl w:val="C08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B3FB7"/>
    <w:multiLevelType w:val="hybridMultilevel"/>
    <w:tmpl w:val="0CC0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55A2E"/>
    <w:multiLevelType w:val="hybridMultilevel"/>
    <w:tmpl w:val="C398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85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583423">
    <w:abstractNumId w:val="13"/>
  </w:num>
  <w:num w:numId="3" w16cid:durableId="1903439312">
    <w:abstractNumId w:val="14"/>
  </w:num>
  <w:num w:numId="4" w16cid:durableId="1010524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58803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70347">
    <w:abstractNumId w:val="4"/>
  </w:num>
  <w:num w:numId="7" w16cid:durableId="700129042">
    <w:abstractNumId w:val="8"/>
  </w:num>
  <w:num w:numId="8" w16cid:durableId="131984527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6863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690699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964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1882152">
    <w:abstractNumId w:val="12"/>
  </w:num>
  <w:num w:numId="13" w16cid:durableId="4523003">
    <w:abstractNumId w:val="7"/>
  </w:num>
  <w:num w:numId="14" w16cid:durableId="1850945707">
    <w:abstractNumId w:val="0"/>
  </w:num>
  <w:num w:numId="15" w16cid:durableId="1343170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C"/>
    <w:rsid w:val="000C410B"/>
    <w:rsid w:val="00135F0F"/>
    <w:rsid w:val="003F6898"/>
    <w:rsid w:val="004116EB"/>
    <w:rsid w:val="004C757A"/>
    <w:rsid w:val="00675CF5"/>
    <w:rsid w:val="00711CDE"/>
    <w:rsid w:val="007A2F68"/>
    <w:rsid w:val="007F78C4"/>
    <w:rsid w:val="0088626F"/>
    <w:rsid w:val="008A3875"/>
    <w:rsid w:val="00931F95"/>
    <w:rsid w:val="00AB1A6D"/>
    <w:rsid w:val="00AB3F7B"/>
    <w:rsid w:val="00C00096"/>
    <w:rsid w:val="00EC0D6C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BE83"/>
  <w15:chartTrackingRefBased/>
  <w15:docId w15:val="{677B0971-E93E-4400-9B9D-FB755795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7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3F7B"/>
    <w:pPr>
      <w:spacing w:after="0" w:line="240" w:lineRule="auto"/>
    </w:pPr>
    <w:rPr>
      <w:rFonts w:eastAsia="Times New Roman"/>
      <w:kern w:val="0"/>
      <w14:ligatures w14:val="none"/>
    </w:rPr>
  </w:style>
  <w:style w:type="character" w:customStyle="1" w:styleId="a5">
    <w:name w:val="Абзац списка Знак"/>
    <w:link w:val="a6"/>
    <w:uiPriority w:val="34"/>
    <w:locked/>
    <w:rsid w:val="00AB3F7B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AB3F7B"/>
    <w:pPr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paragraph" w:customStyle="1" w:styleId="c1">
    <w:name w:val="c1"/>
    <w:basedOn w:val="a"/>
    <w:uiPriority w:val="99"/>
    <w:rsid w:val="00AB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AB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3F7B"/>
  </w:style>
  <w:style w:type="table" w:styleId="a7">
    <w:name w:val="Table Grid"/>
    <w:basedOn w:val="a1"/>
    <w:uiPriority w:val="59"/>
    <w:rsid w:val="00AB3F7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B3F7B"/>
    <w:rPr>
      <w:b/>
      <w:bCs/>
    </w:rPr>
  </w:style>
  <w:style w:type="character" w:styleId="a9">
    <w:name w:val="Emphasis"/>
    <w:basedOn w:val="a0"/>
    <w:uiPriority w:val="20"/>
    <w:qFormat/>
    <w:rsid w:val="00AB3F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УВР</dc:creator>
  <cp:keywords/>
  <dc:description/>
  <cp:lastModifiedBy>Зам. дир. по УВР</cp:lastModifiedBy>
  <cp:revision>9</cp:revision>
  <cp:lastPrinted>2023-09-12T02:40:00Z</cp:lastPrinted>
  <dcterms:created xsi:type="dcterms:W3CDTF">2023-09-12T02:20:00Z</dcterms:created>
  <dcterms:modified xsi:type="dcterms:W3CDTF">2023-09-12T03:41:00Z</dcterms:modified>
</cp:coreProperties>
</file>